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4A" w:rsidRPr="00E50A31" w:rsidRDefault="001D324A" w:rsidP="001D324A">
      <w:pPr>
        <w:shd w:val="clear" w:color="auto" w:fill="FFFFFF"/>
        <w:spacing w:after="253" w:line="2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АПЕЛЛЯЦИЯ</w:t>
      </w:r>
    </w:p>
    <w:p w:rsidR="001D324A" w:rsidRPr="00E50A31" w:rsidRDefault="001D324A" w:rsidP="001D3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D324A" w:rsidRPr="00E50A31" w:rsidRDefault="001D324A" w:rsidP="001D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совместно с учредителями, МИД России и загранучреждениями.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1D324A" w:rsidRPr="00E50A31" w:rsidRDefault="001D324A" w:rsidP="001D3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D324A" w:rsidRPr="00E50A31" w:rsidRDefault="001D324A" w:rsidP="001D3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1D324A" w:rsidRPr="00E50A31" w:rsidRDefault="001D324A" w:rsidP="001D3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несогласии с выставленными баллами. </w:t>
      </w:r>
    </w:p>
    <w:p w:rsidR="001D324A" w:rsidRPr="00E50A31" w:rsidRDefault="001D324A" w:rsidP="001D3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апелляции по вопросам:</w:t>
      </w:r>
    </w:p>
    <w:p w:rsidR="001D324A" w:rsidRPr="00E50A31" w:rsidRDefault="001D324A" w:rsidP="001D3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1D324A" w:rsidRPr="00E50A31" w:rsidRDefault="001D324A" w:rsidP="001D3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1D324A" w:rsidRPr="00E50A31" w:rsidRDefault="001D324A" w:rsidP="001D3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нарушения участником ГИА требований, установленных Порядком;</w:t>
      </w:r>
    </w:p>
    <w:p w:rsidR="001D324A" w:rsidRPr="00E50A31" w:rsidRDefault="001D324A" w:rsidP="001D3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1D324A" w:rsidRPr="00E50A31" w:rsidRDefault="001D324A" w:rsidP="001D3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черновики участника ГИА в качестве материалов апелляции.</w:t>
      </w:r>
    </w:p>
    <w:p w:rsidR="001D324A" w:rsidRPr="00E50A31" w:rsidRDefault="001D324A" w:rsidP="001D3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Информация о сроках, местах и порядке подачи и рассмотрения апелляций публикуется </w:t>
      </w:r>
      <w:r w:rsidRPr="00E50A3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не позднее чем за месяц до начала экзаменов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1D324A" w:rsidRPr="00E50A31" w:rsidRDefault="001D324A" w:rsidP="001D3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1D324A" w:rsidRPr="00E50A31" w:rsidRDefault="001D324A" w:rsidP="001D3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hyperlink r:id="rId5" w:history="1">
        <w:r w:rsidRPr="00E50A31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  <w:lang w:eastAsia="ru-RU"/>
          </w:rPr>
          <w:t>АПЕЛЛЯЦИЯ О НАРУШЕНИИ УСТАНОВЛЕННОГО ПОРЯДКА ПРОВЕДЕНИЯ ГИА</w:t>
        </w:r>
      </w:hyperlink>
    </w:p>
    <w:p w:rsidR="001D324A" w:rsidRDefault="001D324A" w:rsidP="001D324A">
      <w:pPr>
        <w:shd w:val="clear" w:color="auto" w:fill="F2F2F2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Срок подачи - </w:t>
      </w:r>
      <w:r w:rsidRPr="00E50A3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 день проведения экзамена по соответствующему учебному предмету, не покидая ППЭ.</w:t>
      </w:r>
    </w:p>
    <w:p w:rsidR="001D324A" w:rsidRDefault="001D324A" w:rsidP="001D324A">
      <w:pPr>
        <w:shd w:val="clear" w:color="auto" w:fill="F2F2F2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Апелляция подается члену ГЭК.</w:t>
      </w:r>
    </w:p>
    <w:p w:rsidR="001D324A" w:rsidRPr="00E50A31" w:rsidRDefault="001D324A" w:rsidP="001D324A">
      <w:pPr>
        <w:shd w:val="clear" w:color="auto" w:fill="F2F2F2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1D324A" w:rsidRDefault="001D324A" w:rsidP="001D324A">
      <w:pPr>
        <w:shd w:val="clear" w:color="auto" w:fill="F2F2F2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</w:t>
      </w:r>
    </w:p>
    <w:p w:rsidR="001D324A" w:rsidRDefault="001D324A" w:rsidP="001D324A">
      <w:pPr>
        <w:shd w:val="clear" w:color="auto" w:fill="F2F2F2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Апелляция и заключение о результатах проверки в тот же день передаются членами ГЭК в конфликтную комиссию</w:t>
      </w:r>
    </w:p>
    <w:p w:rsidR="001D324A" w:rsidRPr="00E50A31" w:rsidRDefault="001D324A" w:rsidP="001D324A">
      <w:pPr>
        <w:shd w:val="clear" w:color="auto" w:fill="F2F2F2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br/>
        <w:t>Срок рассмотрения апелляции - в течение двух рабочих дней с момента ее поступления в КК.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 результатам рассмотрения КК выносит одно из решений:</w:t>
      </w:r>
    </w:p>
    <w:p w:rsidR="001D324A" w:rsidRPr="00E50A31" w:rsidRDefault="001D324A" w:rsidP="001D324A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апелляции;</w:t>
      </w:r>
    </w:p>
    <w:p w:rsidR="001D324A" w:rsidRPr="00E50A31" w:rsidRDefault="001D324A" w:rsidP="001D324A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апелляции. </w:t>
      </w:r>
    </w:p>
    <w:p w:rsidR="001D324A" w:rsidRPr="00E50A31" w:rsidRDefault="001D324A" w:rsidP="001D32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1D324A" w:rsidRPr="00E50A31" w:rsidRDefault="001D324A" w:rsidP="001D3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hyperlink r:id="rId6" w:history="1">
        <w:r w:rsidRPr="00E50A31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  <w:lang w:eastAsia="ru-RU"/>
          </w:rPr>
          <w:t>АПЕЛЛЯЦИЯ О НЕСОГЛАСИИ С РЕЗУЛЬТАТАМИ ЕГЭ</w:t>
        </w:r>
      </w:hyperlink>
    </w:p>
    <w:p w:rsidR="001D324A" w:rsidRDefault="001D324A" w:rsidP="001D32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Срок подачи -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E50A3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E50A3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</w:p>
    <w:p w:rsidR="001D324A" w:rsidRPr="00E50A31" w:rsidRDefault="001D324A" w:rsidP="001D32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1D324A" w:rsidRPr="00E50A31" w:rsidRDefault="001D324A" w:rsidP="001D32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Срок рассмотрения - </w:t>
      </w:r>
      <w:r w:rsidRPr="00E50A3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 течение четырех рабочих дней с момента ее поступления в КК. 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1D324A" w:rsidRDefault="001D324A" w:rsidP="001D324A">
      <w:pPr>
        <w:shd w:val="clear" w:color="auto" w:fill="F2F2F2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E50A3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не более 20 минут</w:t>
      </w: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1D324A" w:rsidRPr="00E50A31" w:rsidRDefault="001D324A" w:rsidP="001D324A">
      <w:pPr>
        <w:shd w:val="clear" w:color="auto" w:fill="F2F2F2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результатам рассмотрения апелляции о несогласии с выставленными баллами КК принимает решение: </w:t>
      </w:r>
    </w:p>
    <w:p w:rsidR="001D324A" w:rsidRPr="00E50A31" w:rsidRDefault="001D324A" w:rsidP="001D324A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1D324A" w:rsidRPr="00E50A31" w:rsidRDefault="001D324A" w:rsidP="001D324A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1D324A" w:rsidRPr="00E50A31" w:rsidRDefault="001D324A" w:rsidP="001D32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1D324A" w:rsidRPr="00E50A31" w:rsidRDefault="001D324A" w:rsidP="001D324A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1D324A" w:rsidRPr="00E50A31" w:rsidRDefault="001D324A" w:rsidP="001D324A">
      <w:pPr>
        <w:jc w:val="both"/>
        <w:rPr>
          <w:rFonts w:ascii="Times New Roman" w:hAnsi="Times New Roman" w:cs="Times New Roman"/>
          <w:sz w:val="24"/>
          <w:szCs w:val="24"/>
        </w:rPr>
      </w:pPr>
      <w:r w:rsidRPr="00E50A3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AF6F8A" w:rsidRDefault="00AF6F8A">
      <w:bookmarkStart w:id="0" w:name="_GoBack"/>
      <w:bookmarkEnd w:id="0"/>
    </w:p>
    <w:sectPr w:rsidR="00AF6F8A" w:rsidSect="0087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118"/>
    <w:multiLevelType w:val="multilevel"/>
    <w:tmpl w:val="6C2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36BB0"/>
    <w:multiLevelType w:val="multilevel"/>
    <w:tmpl w:val="179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146E8"/>
    <w:multiLevelType w:val="multilevel"/>
    <w:tmpl w:val="096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D"/>
    <w:rsid w:val="001D324A"/>
    <w:rsid w:val="00AF6F8A"/>
    <w:rsid w:val="00C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9A81-4481-4A94-8A6B-82803D70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2019-06-11T07:52:00Z</dcterms:created>
  <dcterms:modified xsi:type="dcterms:W3CDTF">2019-06-11T07:52:00Z</dcterms:modified>
</cp:coreProperties>
</file>